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4A566B" w14:textId="77777777" w:rsidR="004D1597" w:rsidRPr="004D1597" w:rsidRDefault="004D1597" w:rsidP="004D1597">
      <w:pPr>
        <w:rPr>
          <w:rFonts w:ascii="Cambria Math" w:hAnsi="Cambria Math" w:cs="Cambria Math"/>
        </w:rPr>
      </w:pPr>
      <w:proofErr w:type="spellStart"/>
      <w:r w:rsidRPr="004D1597">
        <w:rPr>
          <w:rFonts w:ascii="Cambria Math" w:hAnsi="Cambria Math" w:cs="Cambria Math"/>
        </w:rPr>
        <w:t>odolné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plastové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telo</w:t>
      </w:r>
      <w:proofErr w:type="spellEnd"/>
    </w:p>
    <w:p w14:paraId="58E23637" w14:textId="77777777" w:rsidR="004D1597" w:rsidRPr="004D1597" w:rsidRDefault="004D1597" w:rsidP="004D1597">
      <w:pPr>
        <w:rPr>
          <w:rFonts w:ascii="Cambria Math" w:hAnsi="Cambria Math" w:cs="Cambria Math"/>
        </w:rPr>
      </w:pPr>
      <w:proofErr w:type="spellStart"/>
      <w:r w:rsidRPr="004D1597">
        <w:rPr>
          <w:rFonts w:ascii="Cambria Math" w:hAnsi="Cambria Math" w:cs="Cambria Math"/>
        </w:rPr>
        <w:t>pohodlné</w:t>
      </w:r>
      <w:proofErr w:type="spellEnd"/>
      <w:r w:rsidRPr="004D1597">
        <w:rPr>
          <w:rFonts w:ascii="Cambria Math" w:hAnsi="Cambria Math" w:cs="Cambria Math"/>
        </w:rPr>
        <w:t xml:space="preserve">, </w:t>
      </w:r>
      <w:proofErr w:type="spellStart"/>
      <w:r w:rsidRPr="004D1597">
        <w:rPr>
          <w:rFonts w:ascii="Cambria Math" w:hAnsi="Cambria Math" w:cs="Cambria Math"/>
        </w:rPr>
        <w:t>elastické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uchytenie</w:t>
      </w:r>
      <w:proofErr w:type="spellEnd"/>
      <w:r w:rsidRPr="004D1597">
        <w:rPr>
          <w:rFonts w:ascii="Cambria Math" w:hAnsi="Cambria Math" w:cs="Cambria Math"/>
        </w:rPr>
        <w:t xml:space="preserve"> na </w:t>
      </w:r>
      <w:proofErr w:type="spellStart"/>
      <w:r w:rsidRPr="004D1597">
        <w:rPr>
          <w:rFonts w:ascii="Cambria Math" w:hAnsi="Cambria Math" w:cs="Cambria Math"/>
        </w:rPr>
        <w:t>hlavu</w:t>
      </w:r>
      <w:proofErr w:type="spellEnd"/>
      <w:r w:rsidRPr="004D1597">
        <w:rPr>
          <w:rFonts w:ascii="Cambria Math" w:hAnsi="Cambria Math" w:cs="Cambria Math"/>
        </w:rPr>
        <w:t xml:space="preserve"> </w:t>
      </w:r>
    </w:p>
    <w:p w14:paraId="7946B2AB" w14:textId="77777777" w:rsidR="004D1597" w:rsidRPr="004D1597" w:rsidRDefault="004D1597" w:rsidP="004D1597">
      <w:pPr>
        <w:rPr>
          <w:rFonts w:ascii="Cambria Math" w:hAnsi="Cambria Math" w:cs="Cambria Math"/>
        </w:rPr>
      </w:pPr>
      <w:proofErr w:type="spellStart"/>
      <w:r w:rsidRPr="004D1597">
        <w:rPr>
          <w:rFonts w:ascii="Cambria Math" w:hAnsi="Cambria Math" w:cs="Cambria Math"/>
        </w:rPr>
        <w:t>nastaviteľný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uhol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sklonu</w:t>
      </w:r>
      <w:proofErr w:type="spellEnd"/>
    </w:p>
    <w:p w14:paraId="28415065" w14:textId="77777777" w:rsidR="004D1597" w:rsidRPr="004D1597" w:rsidRDefault="004D1597" w:rsidP="004D1597">
      <w:pPr>
        <w:rPr>
          <w:rFonts w:ascii="Cambria Math" w:hAnsi="Cambria Math" w:cs="Cambria Math"/>
        </w:rPr>
      </w:pPr>
      <w:proofErr w:type="spellStart"/>
      <w:r w:rsidRPr="004D1597">
        <w:rPr>
          <w:rFonts w:ascii="Cambria Math" w:hAnsi="Cambria Math" w:cs="Cambria Math"/>
        </w:rPr>
        <w:t>nastaviteľná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svietivosť</w:t>
      </w:r>
      <w:proofErr w:type="spellEnd"/>
      <w:r w:rsidRPr="004D1597">
        <w:rPr>
          <w:rFonts w:ascii="Cambria Math" w:hAnsi="Cambria Math" w:cs="Cambria Math"/>
        </w:rPr>
        <w:t xml:space="preserve"> (50%, 100%)</w:t>
      </w:r>
    </w:p>
    <w:p w14:paraId="37634C3E" w14:textId="6CB5F959" w:rsidR="00481B83" w:rsidRPr="00C34403" w:rsidRDefault="004D1597" w:rsidP="004D1597">
      <w:proofErr w:type="spellStart"/>
      <w:r w:rsidRPr="004D1597">
        <w:rPr>
          <w:rFonts w:ascii="Cambria Math" w:hAnsi="Cambria Math" w:cs="Cambria Math"/>
        </w:rPr>
        <w:t>napájanie</w:t>
      </w:r>
      <w:proofErr w:type="spellEnd"/>
      <w:proofErr w:type="gramStart"/>
      <w:r w:rsidRPr="004D1597">
        <w:rPr>
          <w:rFonts w:ascii="Cambria Math" w:hAnsi="Cambria Math" w:cs="Cambria Math"/>
        </w:rPr>
        <w:t>:  3</w:t>
      </w:r>
      <w:proofErr w:type="gramEnd"/>
      <w:r w:rsidRPr="004D1597">
        <w:rPr>
          <w:rFonts w:ascii="Cambria Math" w:hAnsi="Cambria Math" w:cs="Cambria Math"/>
        </w:rPr>
        <w:t xml:space="preserve"> x 1,5 V (AAA) </w:t>
      </w:r>
      <w:proofErr w:type="spellStart"/>
      <w:r w:rsidRPr="004D1597">
        <w:rPr>
          <w:rFonts w:ascii="Cambria Math" w:hAnsi="Cambria Math" w:cs="Cambria Math"/>
        </w:rPr>
        <w:t>batéria</w:t>
      </w:r>
      <w:proofErr w:type="spellEnd"/>
      <w:r w:rsidRPr="004D1597">
        <w:rPr>
          <w:rFonts w:ascii="Cambria Math" w:hAnsi="Cambria Math" w:cs="Cambria Math"/>
        </w:rPr>
        <w:t xml:space="preserve">  (</w:t>
      </w:r>
      <w:proofErr w:type="spellStart"/>
      <w:r w:rsidRPr="004D1597">
        <w:rPr>
          <w:rFonts w:ascii="Cambria Math" w:hAnsi="Cambria Math" w:cs="Cambria Math"/>
        </w:rPr>
        <w:t>nie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je</w:t>
      </w:r>
      <w:proofErr w:type="spellEnd"/>
      <w:r w:rsidRPr="004D1597">
        <w:rPr>
          <w:rFonts w:ascii="Cambria Math" w:hAnsi="Cambria Math" w:cs="Cambria Math"/>
        </w:rPr>
        <w:t xml:space="preserve"> </w:t>
      </w:r>
      <w:proofErr w:type="spellStart"/>
      <w:r w:rsidRPr="004D1597">
        <w:rPr>
          <w:rFonts w:ascii="Cambria Math" w:hAnsi="Cambria Math" w:cs="Cambria Math"/>
        </w:rPr>
        <w:t>prísl</w:t>
      </w:r>
      <w:proofErr w:type="spellEnd"/>
      <w:r w:rsidRPr="004D1597">
        <w:rPr>
          <w:rFonts w:ascii="Cambria Math" w:hAnsi="Cambria Math" w:cs="Cambria Math"/>
        </w:rPr>
        <w:t>.)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2023-01-17T07:34:00Z</dcterms:created>
  <dcterms:modified xsi:type="dcterms:W3CDTF">2023-01-17T07:34:00Z</dcterms:modified>
</cp:coreProperties>
</file>